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08C" w:rsidRDefault="0085408C" w:rsidP="0085408C">
      <w:pPr>
        <w:rPr>
          <w:rFonts w:ascii="TH SarabunIT๙" w:hAnsi="TH SarabunIT๙" w:cs="TH SarabunIT๙" w:hint="cs"/>
          <w:sz w:val="32"/>
          <w:szCs w:val="32"/>
          <w:lang w:eastAsia="x-none"/>
        </w:rPr>
      </w:pPr>
      <w:r w:rsidRPr="008B63E0">
        <w:rPr>
          <w:rFonts w:ascii="TH SarabunIT๙" w:hAnsi="TH SarabunIT๙" w:cs="TH SarabunIT๙"/>
          <w:sz w:val="32"/>
          <w:szCs w:val="32"/>
          <w:cs/>
          <w:lang w:val="x-none" w:eastAsia="x-none"/>
        </w:rPr>
        <w:t xml:space="preserve">อ้างถึง     </w:t>
      </w:r>
      <w:r>
        <w:rPr>
          <w:rFonts w:ascii="TH SarabunIT๙" w:hAnsi="TH SarabunIT๙" w:cs="TH SarabunIT๙"/>
          <w:sz w:val="32"/>
          <w:szCs w:val="32"/>
          <w:lang w:eastAsia="x-none"/>
        </w:rPr>
        <w:tab/>
      </w:r>
      <w:r w:rsidRPr="008B63E0">
        <w:rPr>
          <w:rFonts w:ascii="TH SarabunIT๙" w:hAnsi="TH SarabunIT๙" w:cs="TH SarabunIT๙"/>
          <w:sz w:val="32"/>
          <w:szCs w:val="32"/>
          <w:lang w:eastAsia="x-none"/>
        </w:rPr>
        <w:t xml:space="preserve">1. </w:t>
      </w:r>
      <w:r w:rsidRPr="008B63E0">
        <w:rPr>
          <w:rFonts w:ascii="TH SarabunIT๙" w:hAnsi="TH SarabunIT๙" w:cs="TH SarabunIT๙"/>
          <w:sz w:val="32"/>
          <w:szCs w:val="32"/>
          <w:cs/>
          <w:lang w:eastAsia="x-none"/>
        </w:rPr>
        <w:t xml:space="preserve">หนังสือสำนักงาน ก.พ. ที่ </w:t>
      </w:r>
      <w:proofErr w:type="spellStart"/>
      <w:r w:rsidRPr="008B63E0">
        <w:rPr>
          <w:rFonts w:ascii="TH SarabunIT๙" w:hAnsi="TH SarabunIT๙" w:cs="TH SarabunIT๙"/>
          <w:sz w:val="32"/>
          <w:szCs w:val="32"/>
          <w:cs/>
          <w:lang w:eastAsia="x-none"/>
        </w:rPr>
        <w:t>นร</w:t>
      </w:r>
      <w:proofErr w:type="spellEnd"/>
      <w:r w:rsidRPr="008B63E0">
        <w:rPr>
          <w:rFonts w:ascii="TH SarabunIT๙" w:hAnsi="TH SarabunIT๙" w:cs="TH SarabunIT๙"/>
          <w:sz w:val="32"/>
          <w:szCs w:val="32"/>
          <w:cs/>
          <w:lang w:eastAsia="x-none"/>
        </w:rPr>
        <w:t xml:space="preserve"> 1013/ว 6 ลงวันที่ 18 พฤษภาคม 2561</w:t>
      </w:r>
    </w:p>
    <w:p w:rsidR="00AE4CF1" w:rsidRDefault="0085408C" w:rsidP="0085408C">
      <w:pPr>
        <w:ind w:left="720" w:firstLine="720"/>
        <w:rPr>
          <w:rFonts w:ascii="TH SarabunIT๙" w:hAnsi="TH SarabunIT๙" w:cs="TH SarabunIT๙"/>
          <w:sz w:val="32"/>
          <w:szCs w:val="32"/>
          <w:lang w:eastAsia="x-none"/>
        </w:rPr>
      </w:pPr>
      <w:r w:rsidRPr="008B63E0">
        <w:rPr>
          <w:rFonts w:ascii="TH SarabunIT๙" w:hAnsi="TH SarabunIT๙" w:cs="TH SarabunIT๙"/>
          <w:sz w:val="32"/>
          <w:szCs w:val="32"/>
          <w:cs/>
          <w:lang w:eastAsia="x-none"/>
        </w:rPr>
        <w:t xml:space="preserve">2. หนังสือสำนักงาน ก.พ. ที่ </w:t>
      </w:r>
      <w:proofErr w:type="spellStart"/>
      <w:r w:rsidRPr="008B63E0">
        <w:rPr>
          <w:rFonts w:ascii="TH SarabunIT๙" w:hAnsi="TH SarabunIT๙" w:cs="TH SarabunIT๙"/>
          <w:sz w:val="32"/>
          <w:szCs w:val="32"/>
          <w:cs/>
          <w:lang w:eastAsia="x-none"/>
        </w:rPr>
        <w:t>นร</w:t>
      </w:r>
      <w:proofErr w:type="spellEnd"/>
      <w:r w:rsidRPr="008B63E0">
        <w:rPr>
          <w:rFonts w:ascii="TH SarabunIT๙" w:hAnsi="TH SarabunIT๙" w:cs="TH SarabunIT๙"/>
          <w:sz w:val="32"/>
          <w:szCs w:val="32"/>
          <w:cs/>
          <w:lang w:eastAsia="x-none"/>
        </w:rPr>
        <w:t xml:space="preserve"> 1013/ว 9 ลงวันที่ 28 พฤษภาคม 2562</w:t>
      </w:r>
    </w:p>
    <w:p w:rsidR="0085408C" w:rsidRDefault="0085408C" w:rsidP="0085408C">
      <w:pPr>
        <w:ind w:left="720" w:firstLine="720"/>
        <w:rPr>
          <w:rFonts w:ascii="TH SarabunIT๙" w:hAnsi="TH SarabunIT๙" w:cs="TH SarabunIT๙" w:hint="cs"/>
          <w:sz w:val="32"/>
          <w:szCs w:val="32"/>
          <w:lang w:eastAsia="x-none"/>
        </w:rPr>
      </w:pPr>
    </w:p>
    <w:p w:rsidR="0085408C" w:rsidRDefault="0085408C" w:rsidP="0085408C">
      <w:pPr>
        <w:ind w:left="720" w:firstLine="720"/>
        <w:rPr>
          <w:rFonts w:ascii="TH SarabunIT๙" w:hAnsi="TH SarabunIT๙" w:cs="TH SarabunIT๙" w:hint="cs"/>
          <w:sz w:val="32"/>
          <w:szCs w:val="32"/>
          <w:cs/>
          <w:lang w:eastAsia="x-none"/>
        </w:rPr>
      </w:pP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  <w:lang w:eastAsia="x-none"/>
        </w:rPr>
        <w:t>สามารถดาวน์โหลดเอกสารอ้างอิงทั้ง 2 ฉบับ ได้จากลิงค์ด้านล่าง</w:t>
      </w:r>
    </w:p>
    <w:p w:rsidR="0085408C" w:rsidRPr="0085408C" w:rsidRDefault="0085408C" w:rsidP="0085408C">
      <w:pPr>
        <w:ind w:left="720" w:firstLine="720"/>
        <w:rPr>
          <w:rFonts w:ascii="TH SarabunIT๙" w:hAnsi="TH SarabunIT๙" w:cs="TH SarabunIT๙" w:hint="cs"/>
          <w:sz w:val="32"/>
          <w:szCs w:val="32"/>
          <w:cs/>
          <w:lang w:eastAsia="x-none"/>
        </w:rPr>
      </w:pPr>
      <w:r w:rsidRPr="0085408C">
        <w:rPr>
          <w:rFonts w:ascii="TH SarabunIT๙" w:hAnsi="TH SarabunIT๙" w:cs="TH SarabunIT๙"/>
          <w:sz w:val="32"/>
          <w:szCs w:val="32"/>
          <w:lang w:eastAsia="x-none"/>
        </w:rPr>
        <w:t>https://drive.google.com/open?id=</w:t>
      </w:r>
      <w:r w:rsidRPr="0085408C">
        <w:rPr>
          <w:rFonts w:ascii="TH SarabunIT๙" w:hAnsi="TH SarabunIT๙" w:cs="TH SarabunIT๙"/>
          <w:sz w:val="32"/>
          <w:szCs w:val="32"/>
          <w:cs/>
          <w:lang w:eastAsia="x-none"/>
        </w:rPr>
        <w:t>1</w:t>
      </w:r>
      <w:proofErr w:type="spellStart"/>
      <w:r w:rsidRPr="0085408C">
        <w:rPr>
          <w:rFonts w:ascii="TH SarabunIT๙" w:hAnsi="TH SarabunIT๙" w:cs="TH SarabunIT๙"/>
          <w:sz w:val="32"/>
          <w:szCs w:val="32"/>
          <w:lang w:eastAsia="x-none"/>
        </w:rPr>
        <w:t>XkKBm</w:t>
      </w:r>
      <w:proofErr w:type="spellEnd"/>
      <w:r w:rsidRPr="0085408C">
        <w:rPr>
          <w:rFonts w:ascii="TH SarabunIT๙" w:hAnsi="TH SarabunIT๙" w:cs="TH SarabunIT๙"/>
          <w:sz w:val="32"/>
          <w:szCs w:val="32"/>
          <w:cs/>
          <w:lang w:eastAsia="x-none"/>
        </w:rPr>
        <w:t>4</w:t>
      </w:r>
      <w:proofErr w:type="spellStart"/>
      <w:r w:rsidRPr="0085408C">
        <w:rPr>
          <w:rFonts w:ascii="TH SarabunIT๙" w:hAnsi="TH SarabunIT๙" w:cs="TH SarabunIT๙"/>
          <w:sz w:val="32"/>
          <w:szCs w:val="32"/>
          <w:lang w:eastAsia="x-none"/>
        </w:rPr>
        <w:t>Lju</w:t>
      </w:r>
      <w:proofErr w:type="spellEnd"/>
      <w:r w:rsidRPr="0085408C">
        <w:rPr>
          <w:rFonts w:ascii="TH SarabunIT๙" w:hAnsi="TH SarabunIT๙" w:cs="TH SarabunIT๙"/>
          <w:sz w:val="32"/>
          <w:szCs w:val="32"/>
          <w:cs/>
          <w:lang w:eastAsia="x-none"/>
        </w:rPr>
        <w:t>3</w:t>
      </w:r>
      <w:proofErr w:type="spellStart"/>
      <w:r w:rsidRPr="0085408C">
        <w:rPr>
          <w:rFonts w:ascii="TH SarabunIT๙" w:hAnsi="TH SarabunIT๙" w:cs="TH SarabunIT๙"/>
          <w:sz w:val="32"/>
          <w:szCs w:val="32"/>
          <w:lang w:eastAsia="x-none"/>
        </w:rPr>
        <w:t>EjET</w:t>
      </w:r>
      <w:proofErr w:type="spellEnd"/>
      <w:r w:rsidRPr="0085408C">
        <w:rPr>
          <w:rFonts w:ascii="TH SarabunIT๙" w:hAnsi="TH SarabunIT๙" w:cs="TH SarabunIT๙"/>
          <w:sz w:val="32"/>
          <w:szCs w:val="32"/>
          <w:cs/>
          <w:lang w:eastAsia="x-none"/>
        </w:rPr>
        <w:t>5</w:t>
      </w:r>
      <w:proofErr w:type="spellStart"/>
      <w:r w:rsidRPr="0085408C">
        <w:rPr>
          <w:rFonts w:ascii="TH SarabunIT๙" w:hAnsi="TH SarabunIT๙" w:cs="TH SarabunIT๙"/>
          <w:sz w:val="32"/>
          <w:szCs w:val="32"/>
          <w:lang w:eastAsia="x-none"/>
        </w:rPr>
        <w:t>QuGabqtEQFM</w:t>
      </w:r>
      <w:proofErr w:type="spellEnd"/>
      <w:r w:rsidRPr="0085408C">
        <w:rPr>
          <w:rFonts w:ascii="TH SarabunIT๙" w:hAnsi="TH SarabunIT๙" w:cs="TH SarabunIT๙"/>
          <w:sz w:val="32"/>
          <w:szCs w:val="32"/>
          <w:cs/>
          <w:lang w:eastAsia="x-none"/>
        </w:rPr>
        <w:t>2</w:t>
      </w:r>
      <w:proofErr w:type="spellStart"/>
      <w:r w:rsidRPr="0085408C">
        <w:rPr>
          <w:rFonts w:ascii="TH SarabunIT๙" w:hAnsi="TH SarabunIT๙" w:cs="TH SarabunIT๙"/>
          <w:sz w:val="32"/>
          <w:szCs w:val="32"/>
          <w:lang w:eastAsia="x-none"/>
        </w:rPr>
        <w:t>rbo</w:t>
      </w:r>
      <w:proofErr w:type="spellEnd"/>
      <w:r w:rsidRPr="0085408C">
        <w:rPr>
          <w:rFonts w:ascii="TH SarabunIT๙" w:hAnsi="TH SarabunIT๙" w:cs="TH SarabunIT๙"/>
          <w:sz w:val="32"/>
          <w:szCs w:val="32"/>
          <w:cs/>
          <w:lang w:eastAsia="x-none"/>
        </w:rPr>
        <w:t>3</w:t>
      </w:r>
      <w:r w:rsidRPr="0085408C">
        <w:rPr>
          <w:rFonts w:ascii="TH SarabunIT๙" w:hAnsi="TH SarabunIT๙" w:cs="TH SarabunIT๙"/>
          <w:sz w:val="32"/>
          <w:szCs w:val="32"/>
          <w:lang w:eastAsia="x-none"/>
        </w:rPr>
        <w:t>v</w:t>
      </w:r>
    </w:p>
    <w:sectPr w:rsidR="0085408C" w:rsidRPr="008540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08C"/>
    <w:rsid w:val="0038496B"/>
    <w:rsid w:val="004556C1"/>
    <w:rsid w:val="0085408C"/>
    <w:rsid w:val="008B5076"/>
    <w:rsid w:val="00961D27"/>
    <w:rsid w:val="00CF7E3A"/>
    <w:rsid w:val="00E2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8C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8C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2019-11-11T02:36:00Z</dcterms:created>
  <dcterms:modified xsi:type="dcterms:W3CDTF">2019-11-11T02:40:00Z</dcterms:modified>
</cp:coreProperties>
</file>